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6B" w:rsidRDefault="000B096B" w:rsidP="000B096B">
      <w:pPr>
        <w:jc w:val="center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caps/>
          <w:sz w:val="22"/>
          <w:szCs w:val="22"/>
        </w:rPr>
        <w:t>[</w:t>
      </w:r>
      <w:r>
        <w:rPr>
          <w:rFonts w:ascii="Tahoma" w:hAnsi="Tahoma" w:cs="Tahoma"/>
          <w:sz w:val="22"/>
          <w:szCs w:val="22"/>
          <w:lang w:val="uk-UA"/>
        </w:rPr>
        <w:t>Бланк організації учасника процедури закупі</w:t>
      </w:r>
      <w:proofErr w:type="gramStart"/>
      <w:r>
        <w:rPr>
          <w:rFonts w:ascii="Tahoma" w:hAnsi="Tahoma" w:cs="Tahoma"/>
          <w:sz w:val="22"/>
          <w:szCs w:val="22"/>
          <w:lang w:val="uk-UA"/>
        </w:rPr>
        <w:t>вл</w:t>
      </w:r>
      <w:proofErr w:type="gramEnd"/>
      <w:r>
        <w:rPr>
          <w:rFonts w:ascii="Tahoma" w:hAnsi="Tahoma" w:cs="Tahoma"/>
          <w:sz w:val="22"/>
          <w:szCs w:val="22"/>
          <w:lang w:val="uk-UA"/>
        </w:rPr>
        <w:t>і</w:t>
      </w:r>
      <w:r>
        <w:rPr>
          <w:rFonts w:ascii="Tahoma" w:hAnsi="Tahoma" w:cs="Tahoma"/>
          <w:caps/>
          <w:sz w:val="22"/>
          <w:szCs w:val="22"/>
        </w:rPr>
        <w:t>]</w:t>
      </w:r>
    </w:p>
    <w:tbl>
      <w:tblPr>
        <w:tblpPr w:leftFromText="180" w:rightFromText="180" w:bottomFromText="200" w:vertAnchor="text" w:horzAnchor="page" w:tblpX="2413" w:tblpY="177"/>
        <w:tblW w:w="75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4906"/>
        <w:gridCol w:w="2609"/>
      </w:tblGrid>
      <w:tr w:rsidR="000B096B" w:rsidTr="000B096B">
        <w:tc>
          <w:tcPr>
            <w:tcW w:w="7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hideMark/>
          </w:tcPr>
          <w:p w:rsidR="000B096B" w:rsidRDefault="000B096B" w:rsidP="0079511E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  <w:t xml:space="preserve">Заповнюється співробітником </w:t>
            </w:r>
          </w:p>
        </w:tc>
      </w:tr>
      <w:tr w:rsidR="000B096B" w:rsidTr="000B096B"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hideMark/>
          </w:tcPr>
          <w:p w:rsidR="000B096B" w:rsidRDefault="000B096B" w:rsidP="001E06A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 xml:space="preserve">Дата </w:t>
            </w:r>
            <w:proofErr w:type="spellStart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>надходження</w:t>
            </w:r>
            <w:proofErr w:type="spellEnd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val="uk-UA" w:eastAsia="ar-SA"/>
              </w:rPr>
              <w:t>тендерної пропозиції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>до</w:t>
            </w:r>
            <w:proofErr w:type="gramEnd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="001D4841">
              <w:rPr>
                <w:rFonts w:ascii="Tahoma" w:hAnsi="Tahoma" w:cs="Tahoma"/>
                <w:b/>
                <w:bCs/>
                <w:iCs/>
                <w:sz w:val="22"/>
                <w:szCs w:val="22"/>
                <w:lang w:val="uk-UA" w:eastAsia="ar-SA"/>
              </w:rPr>
              <w:t>ф</w:t>
            </w:r>
            <w:r w:rsidR="001E06A2">
              <w:rPr>
                <w:rFonts w:ascii="Tahoma" w:hAnsi="Tahoma" w:cs="Tahoma"/>
                <w:b/>
                <w:bCs/>
                <w:iCs/>
                <w:sz w:val="22"/>
                <w:szCs w:val="22"/>
                <w:lang w:val="uk-UA" w:eastAsia="ar-SA"/>
              </w:rPr>
              <w:t>онду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>Реєстраційний</w:t>
            </w:r>
            <w:proofErr w:type="spellEnd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 xml:space="preserve"> номер</w:t>
            </w:r>
          </w:p>
        </w:tc>
      </w:tr>
      <w:tr w:rsidR="000B096B" w:rsidTr="000B096B">
        <w:trPr>
          <w:trHeight w:val="454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0B096B" w:rsidRDefault="003D0A9F" w:rsidP="001E06A2">
            <w:pPr>
              <w:spacing w:line="276" w:lineRule="auto"/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  <w:t>«___</w:t>
            </w:r>
            <w:r w:rsidR="000B096B"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  <w:t>» __________</w:t>
            </w:r>
            <w:r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  <w:t>__________</w:t>
            </w:r>
            <w:r w:rsidR="000B096B"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  <w:t xml:space="preserve"> 201</w:t>
            </w:r>
            <w:r w:rsidR="00C85D29">
              <w:rPr>
                <w:rFonts w:ascii="Tahoma" w:hAnsi="Tahoma" w:cs="Tahoma"/>
                <w:bCs/>
                <w:iCs/>
                <w:sz w:val="22"/>
                <w:szCs w:val="22"/>
                <w:lang w:val="en-US" w:eastAsia="ar-SA"/>
              </w:rPr>
              <w:t>4</w:t>
            </w:r>
            <w:r w:rsidR="000B096B"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  <w:t xml:space="preserve"> р.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0B096B" w:rsidRPr="00C85D29" w:rsidRDefault="000B096B" w:rsidP="001E06A2">
            <w:pPr>
              <w:spacing w:line="276" w:lineRule="auto"/>
              <w:rPr>
                <w:rFonts w:ascii="Tahoma" w:hAnsi="Tahoma" w:cs="Tahoma"/>
                <w:bCs/>
                <w:iCs/>
                <w:sz w:val="22"/>
                <w:szCs w:val="22"/>
                <w:lang w:val="en-US" w:eastAsia="ar-SA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  <w:t>№ ______/1</w:t>
            </w:r>
            <w:r w:rsidR="00C85D29">
              <w:rPr>
                <w:rFonts w:ascii="Tahoma" w:hAnsi="Tahoma" w:cs="Tahoma"/>
                <w:bCs/>
                <w:iCs/>
                <w:sz w:val="22"/>
                <w:szCs w:val="22"/>
                <w:lang w:val="en-US" w:eastAsia="ar-SA"/>
              </w:rPr>
              <w:t>4</w:t>
            </w:r>
          </w:p>
        </w:tc>
      </w:tr>
      <w:tr w:rsidR="000B096B" w:rsidTr="000B096B">
        <w:trPr>
          <w:trHeight w:val="454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  <w:t>ПІБ____________________________________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  <w:t>підпис______________</w:t>
            </w:r>
          </w:p>
        </w:tc>
      </w:tr>
    </w:tbl>
    <w:p w:rsidR="000B096B" w:rsidRDefault="000B096B" w:rsidP="000B096B">
      <w:pPr>
        <w:jc w:val="center"/>
        <w:rPr>
          <w:rFonts w:ascii="Tahoma" w:hAnsi="Tahoma" w:cs="Tahoma"/>
          <w:b/>
          <w:caps/>
          <w:sz w:val="22"/>
          <w:szCs w:val="22"/>
          <w:lang w:val="uk-UA"/>
        </w:rPr>
      </w:pPr>
    </w:p>
    <w:p w:rsidR="000B096B" w:rsidRDefault="000B096B" w:rsidP="000B096B">
      <w:pPr>
        <w:rPr>
          <w:rFonts w:ascii="Tahoma" w:hAnsi="Tahoma" w:cs="Tahoma"/>
          <w:b/>
          <w:caps/>
          <w:sz w:val="22"/>
          <w:szCs w:val="22"/>
          <w:lang w:val="uk-UA"/>
        </w:rPr>
      </w:pPr>
    </w:p>
    <w:p w:rsidR="000B096B" w:rsidRDefault="000B096B" w:rsidP="000B096B">
      <w:pPr>
        <w:jc w:val="center"/>
        <w:rPr>
          <w:rFonts w:ascii="Tahoma" w:hAnsi="Tahoma" w:cs="Tahoma"/>
          <w:b/>
          <w:caps/>
          <w:sz w:val="22"/>
          <w:szCs w:val="22"/>
          <w:lang w:val="uk-UA"/>
        </w:rPr>
      </w:pPr>
    </w:p>
    <w:p w:rsidR="000B096B" w:rsidRDefault="000B096B" w:rsidP="000B096B">
      <w:pPr>
        <w:jc w:val="center"/>
        <w:rPr>
          <w:rFonts w:ascii="Tahoma" w:hAnsi="Tahoma" w:cs="Tahoma"/>
          <w:b/>
          <w:caps/>
          <w:sz w:val="22"/>
          <w:szCs w:val="22"/>
          <w:lang w:val="uk-UA"/>
        </w:rPr>
      </w:pPr>
    </w:p>
    <w:p w:rsidR="000B096B" w:rsidRDefault="000B096B" w:rsidP="000B096B">
      <w:pPr>
        <w:jc w:val="center"/>
        <w:rPr>
          <w:rFonts w:ascii="Tahoma" w:hAnsi="Tahoma" w:cs="Tahoma"/>
          <w:b/>
          <w:caps/>
          <w:sz w:val="22"/>
          <w:szCs w:val="22"/>
          <w:lang w:val="uk-UA"/>
        </w:rPr>
      </w:pPr>
      <w:r>
        <w:rPr>
          <w:rFonts w:ascii="Tahoma" w:hAnsi="Tahoma" w:cs="Tahoma"/>
          <w:b/>
          <w:caps/>
          <w:sz w:val="22"/>
          <w:szCs w:val="22"/>
          <w:lang w:val="uk-UA"/>
        </w:rPr>
        <w:t>Тендерна пропозиція</w:t>
      </w:r>
    </w:p>
    <w:p w:rsidR="000B096B" w:rsidRDefault="000B096B" w:rsidP="00AB7A13">
      <w:pPr>
        <w:jc w:val="both"/>
        <w:rPr>
          <w:rFonts w:ascii="Tahoma" w:hAnsi="Tahoma" w:cs="Tahoma"/>
          <w:b/>
          <w:caps/>
          <w:sz w:val="22"/>
          <w:szCs w:val="22"/>
          <w:lang w:val="uk-UA"/>
        </w:rPr>
      </w:pPr>
    </w:p>
    <w:p w:rsidR="000B096B" w:rsidRPr="00CB543A" w:rsidRDefault="000B096B" w:rsidP="00AB7A13">
      <w:pPr>
        <w:tabs>
          <w:tab w:val="left" w:pos="540"/>
        </w:tabs>
        <w:suppressAutoHyphens/>
        <w:jc w:val="both"/>
        <w:rPr>
          <w:rFonts w:ascii="Tahoma" w:hAnsi="Tahoma" w:cs="Tahoma"/>
          <w:sz w:val="22"/>
          <w:szCs w:val="22"/>
          <w:lang w:val="uk-UA"/>
        </w:rPr>
      </w:pPr>
      <w:r w:rsidRPr="00CB543A">
        <w:rPr>
          <w:rFonts w:ascii="Tahoma" w:hAnsi="Tahoma" w:cs="Tahoma"/>
          <w:sz w:val="22"/>
          <w:szCs w:val="22"/>
          <w:lang w:val="uk-UA"/>
        </w:rPr>
        <w:t xml:space="preserve">Ознайомившись із оголошенням про </w:t>
      </w:r>
      <w:r w:rsidR="00CB543A" w:rsidRPr="00CB543A">
        <w:rPr>
          <w:rFonts w:ascii="Tahoma" w:hAnsi="Tahoma" w:cs="Tahoma"/>
          <w:sz w:val="22"/>
          <w:szCs w:val="22"/>
          <w:lang w:val="uk-UA"/>
        </w:rPr>
        <w:t xml:space="preserve">проведення </w:t>
      </w:r>
      <w:r w:rsidR="00AB7A13" w:rsidRPr="00CB543A">
        <w:rPr>
          <w:rFonts w:ascii="Tahoma" w:hAnsi="Tahoma" w:cs="Tahoma"/>
          <w:sz w:val="22"/>
          <w:szCs w:val="22"/>
          <w:lang w:val="uk-UA"/>
        </w:rPr>
        <w:t>конкурсних торгів</w:t>
      </w:r>
      <w:r w:rsidR="00CB543A">
        <w:rPr>
          <w:rFonts w:ascii="Tahoma" w:hAnsi="Tahoma" w:cs="Tahoma"/>
          <w:sz w:val="22"/>
          <w:szCs w:val="22"/>
          <w:lang w:val="uk-UA"/>
        </w:rPr>
        <w:t xml:space="preserve"> (тендеру)</w:t>
      </w:r>
      <w:r w:rsidR="0079511E" w:rsidRPr="00CB543A">
        <w:rPr>
          <w:rFonts w:ascii="Tahoma" w:hAnsi="Tahoma" w:cs="Tahoma"/>
          <w:sz w:val="22"/>
          <w:szCs w:val="22"/>
          <w:lang w:val="uk-UA"/>
        </w:rPr>
        <w:t xml:space="preserve"> </w:t>
      </w:r>
      <w:r w:rsidR="003834AD" w:rsidRPr="00CB543A">
        <w:rPr>
          <w:rFonts w:ascii="Tahoma" w:hAnsi="Tahoma" w:cs="Tahoma"/>
          <w:sz w:val="22"/>
          <w:szCs w:val="22"/>
          <w:lang w:val="uk-UA"/>
        </w:rPr>
        <w:t xml:space="preserve">у виборі постачальника </w:t>
      </w:r>
      <w:r w:rsidR="00F22720">
        <w:rPr>
          <w:rFonts w:ascii="Tahoma" w:hAnsi="Tahoma" w:cs="Tahoma"/>
          <w:sz w:val="22"/>
          <w:szCs w:val="22"/>
          <w:lang w:val="uk-UA"/>
        </w:rPr>
        <w:t xml:space="preserve">(архітектора) </w:t>
      </w:r>
      <w:r w:rsidR="003834AD" w:rsidRPr="00CB543A">
        <w:rPr>
          <w:rFonts w:ascii="Tahoma" w:hAnsi="Tahoma" w:cs="Tahoma"/>
          <w:sz w:val="22"/>
          <w:szCs w:val="22"/>
          <w:lang w:val="uk-UA"/>
        </w:rPr>
        <w:t xml:space="preserve">на </w:t>
      </w:r>
      <w:r w:rsidR="001D4841">
        <w:rPr>
          <w:rFonts w:ascii="Tahoma" w:hAnsi="Tahoma" w:cs="Tahoma"/>
          <w:sz w:val="22"/>
          <w:szCs w:val="22"/>
          <w:lang w:val="uk-UA"/>
        </w:rPr>
        <w:t xml:space="preserve">виготовлення </w:t>
      </w:r>
      <w:r w:rsidR="00F22720">
        <w:rPr>
          <w:rFonts w:ascii="Tahoma" w:hAnsi="Tahoma" w:cs="Tahoma"/>
          <w:sz w:val="22"/>
          <w:szCs w:val="22"/>
          <w:lang w:val="uk-UA"/>
        </w:rPr>
        <w:t xml:space="preserve">скульптури, що символізує </w:t>
      </w:r>
      <w:r w:rsidR="001671BC">
        <w:rPr>
          <w:rFonts w:ascii="Tahoma" w:hAnsi="Tahoma" w:cs="Tahoma"/>
          <w:sz w:val="22"/>
          <w:szCs w:val="22"/>
          <w:lang w:val="en-US"/>
        </w:rPr>
        <w:t>IT</w:t>
      </w:r>
      <w:proofErr w:type="spellStart"/>
      <w:r w:rsidR="00F22720">
        <w:rPr>
          <w:rFonts w:ascii="Tahoma" w:hAnsi="Tahoma" w:cs="Tahoma"/>
          <w:sz w:val="22"/>
          <w:szCs w:val="22"/>
          <w:lang w:val="uk-UA"/>
        </w:rPr>
        <w:t>-підприємця</w:t>
      </w:r>
      <w:proofErr w:type="spellEnd"/>
      <w:r w:rsidR="003834AD" w:rsidRPr="00CB543A">
        <w:rPr>
          <w:rFonts w:ascii="Tahoma" w:hAnsi="Tahoma" w:cs="Tahoma"/>
          <w:sz w:val="22"/>
          <w:szCs w:val="22"/>
          <w:lang w:val="uk-UA"/>
        </w:rPr>
        <w:t>,</w:t>
      </w:r>
      <w:r w:rsidRPr="00CB543A">
        <w:rPr>
          <w:rFonts w:ascii="Tahoma" w:hAnsi="Tahoma" w:cs="Tahoma"/>
          <w:sz w:val="22"/>
          <w:szCs w:val="22"/>
          <w:lang w:val="uk-UA"/>
        </w:rPr>
        <w:t xml:space="preserve"> ми, які нижче підписалися, пропонуємо нижчезазначені товари/послуги у відповідності до умов вищезазначеного оголошення про проведення </w:t>
      </w:r>
      <w:r w:rsidR="00CB543A" w:rsidRPr="00CB543A">
        <w:rPr>
          <w:rFonts w:ascii="Tahoma" w:hAnsi="Tahoma" w:cs="Tahoma"/>
          <w:sz w:val="22"/>
          <w:szCs w:val="22"/>
          <w:lang w:val="uk-UA"/>
        </w:rPr>
        <w:t>конкурсних торгів</w:t>
      </w:r>
      <w:r w:rsidR="00CB543A">
        <w:rPr>
          <w:rFonts w:ascii="Tahoma" w:hAnsi="Tahoma" w:cs="Tahoma"/>
          <w:sz w:val="22"/>
          <w:szCs w:val="22"/>
          <w:lang w:val="uk-UA"/>
        </w:rPr>
        <w:t xml:space="preserve"> (тендеру),</w:t>
      </w:r>
      <w:r w:rsidRPr="00CB543A">
        <w:rPr>
          <w:rFonts w:ascii="Tahoma" w:hAnsi="Tahoma" w:cs="Tahoma"/>
          <w:sz w:val="22"/>
          <w:szCs w:val="22"/>
          <w:lang w:val="uk-UA"/>
        </w:rPr>
        <w:t xml:space="preserve">  (далі – </w:t>
      </w:r>
      <w:proofErr w:type="spellStart"/>
      <w:r w:rsidRPr="00CB543A">
        <w:rPr>
          <w:rFonts w:ascii="Tahoma" w:hAnsi="Tahoma" w:cs="Tahoma"/>
          <w:sz w:val="22"/>
          <w:szCs w:val="22"/>
          <w:lang w:val="uk-UA"/>
        </w:rPr>
        <w:t>„</w:t>
      </w:r>
      <w:r w:rsidRPr="00CB543A">
        <w:rPr>
          <w:rFonts w:ascii="Tahoma" w:hAnsi="Tahoma" w:cs="Tahoma"/>
          <w:b/>
          <w:sz w:val="22"/>
          <w:szCs w:val="22"/>
          <w:lang w:val="uk-UA"/>
        </w:rPr>
        <w:t>Оголошення</w:t>
      </w:r>
      <w:proofErr w:type="spellEnd"/>
      <w:r w:rsidRPr="00CB543A">
        <w:rPr>
          <w:rFonts w:ascii="Tahoma" w:hAnsi="Tahoma" w:cs="Tahoma"/>
          <w:sz w:val="22"/>
          <w:szCs w:val="22"/>
          <w:lang w:val="uk-UA"/>
        </w:rPr>
        <w:t>”). Пропозиції за даною закупівлею надані у Таблиці відповідності вимогам Оголошення та Таблиці оцінки пропозицій за кожним критерієм оцінки.</w:t>
      </w:r>
    </w:p>
    <w:p w:rsidR="000B096B" w:rsidRDefault="000B096B" w:rsidP="000B096B">
      <w:pPr>
        <w:pStyle w:val="1"/>
        <w:widowControl/>
        <w:spacing w:before="240" w:after="60" w:line="240" w:lineRule="auto"/>
        <w:jc w:val="left"/>
        <w:rPr>
          <w:rFonts w:ascii="Tahoma" w:hAnsi="Tahoma" w:cs="Tahoma"/>
          <w:iCs w:val="0"/>
          <w:kern w:val="32"/>
          <w:sz w:val="22"/>
          <w:szCs w:val="22"/>
          <w:lang w:val="ru-RU"/>
        </w:rPr>
      </w:pPr>
      <w:r>
        <w:rPr>
          <w:rFonts w:ascii="Tahoma" w:hAnsi="Tahoma" w:cs="Tahoma"/>
          <w:iCs w:val="0"/>
          <w:kern w:val="32"/>
          <w:sz w:val="22"/>
          <w:szCs w:val="22"/>
        </w:rPr>
        <w:t>1. Загальні відомості про учасника</w:t>
      </w:r>
    </w:p>
    <w:p w:rsidR="000B096B" w:rsidRDefault="000B096B" w:rsidP="000B096B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720"/>
        <w:gridCol w:w="3960"/>
        <w:gridCol w:w="4860"/>
      </w:tblGrid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 xml:space="preserve">Найменування юридичної особи 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Юридична адреса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Фактична адреса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Дата державної реєстрації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32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ПІБ та посада керівника юридичної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Номер телефону керівника юридичної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Контактна особа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Номер телефону контактної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Номер факсу контактної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Електронна пошта контактної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 xml:space="preserve">Адреса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веб-сайта</w:t>
            </w:r>
            <w:proofErr w:type="spellEnd"/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Банківські реквізити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RPr="00964856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 xml:space="preserve">Види діяльності учасника згідно Довідки з ЄДРПОУ та/або Єдиного державного    реєстру   юридичних   </w:t>
            </w: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lastRenderedPageBreak/>
              <w:t xml:space="preserve">осіб   та   фізичних осіб   -   підприємців та/або </w:t>
            </w:r>
            <w:r w:rsidR="00AC419B">
              <w:rPr>
                <w:rFonts w:ascii="Tahoma" w:hAnsi="Tahoma" w:cs="Tahoma"/>
                <w:sz w:val="22"/>
                <w:szCs w:val="22"/>
                <w:lang w:val="uk-UA" w:eastAsia="en-US"/>
              </w:rPr>
              <w:t>статуту</w:t>
            </w: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 xml:space="preserve"> юридичної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RPr="00964856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Якщо пропозиція подана агентом (посередником), вказати дійсного постачальника (найменування, адреса)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279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</w:tbl>
    <w:p w:rsidR="000B096B" w:rsidRDefault="000B096B" w:rsidP="000B096B">
      <w:pPr>
        <w:tabs>
          <w:tab w:val="left" w:pos="540"/>
        </w:tabs>
        <w:suppressAutoHyphens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 xml:space="preserve">2. Таблиця відповідності пропозиції вимогам Оголошення </w:t>
      </w:r>
    </w:p>
    <w:p w:rsidR="000B096B" w:rsidRDefault="000B096B" w:rsidP="000B096B">
      <w:pPr>
        <w:tabs>
          <w:tab w:val="left" w:pos="540"/>
        </w:tabs>
        <w:suppressAutoHyphens/>
        <w:jc w:val="both"/>
        <w:rPr>
          <w:rFonts w:ascii="Tahoma" w:hAnsi="Tahoma" w:cs="Tahoma"/>
          <w:sz w:val="22"/>
          <w:szCs w:val="22"/>
          <w:lang w:val="uk-UA"/>
        </w:rPr>
      </w:pPr>
    </w:p>
    <w:tbl>
      <w:tblPr>
        <w:tblW w:w="972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2475"/>
        <w:gridCol w:w="2565"/>
      </w:tblGrid>
      <w:tr w:rsidR="000B096B" w:rsidTr="004E59F0">
        <w:trPr>
          <w:trHeight w:val="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  <w:t>№ п/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6B" w:rsidRDefault="000B096B">
            <w:pPr>
              <w:spacing w:line="276" w:lineRule="auto"/>
              <w:ind w:right="140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  <w:t xml:space="preserve">Кваліфікаційні вимоги, технічні вимоги згідно специфікації, інші умови Оголошення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  <w:t>Умови, які пропонує учасник тендеру</w:t>
            </w:r>
            <w:r>
              <w:rPr>
                <w:rStyle w:val="a8"/>
                <w:rFonts w:ascii="Tahoma" w:hAnsi="Tahoma" w:cs="Tahoma"/>
                <w:b/>
                <w:sz w:val="22"/>
                <w:szCs w:val="22"/>
                <w:lang w:val="uk-UA" w:eastAsia="en-US"/>
              </w:rPr>
              <w:footnoteReference w:id="1"/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  <w:t>Підтверджуючі документи</w:t>
            </w:r>
            <w:r>
              <w:rPr>
                <w:rStyle w:val="a8"/>
                <w:rFonts w:ascii="Tahoma" w:hAnsi="Tahoma" w:cs="Tahoma"/>
                <w:b/>
                <w:sz w:val="22"/>
                <w:szCs w:val="22"/>
                <w:lang w:val="uk-UA" w:eastAsia="en-US"/>
              </w:rPr>
              <w:footnoteReference w:id="2"/>
            </w:r>
          </w:p>
        </w:tc>
      </w:tr>
      <w:tr w:rsidR="000B096B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6B" w:rsidRDefault="000B096B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96B" w:rsidRPr="00964856" w:rsidRDefault="009E0D90" w:rsidP="001671B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E64ACD">
              <w:rPr>
                <w:rFonts w:ascii="Tahoma" w:hAnsi="Tahoma" w:cs="Tahoma"/>
                <w:sz w:val="20"/>
                <w:szCs w:val="20"/>
                <w:lang w:val="uk-UA"/>
              </w:rPr>
              <w:t xml:space="preserve">Виготовлення </w:t>
            </w:r>
            <w:r w:rsidR="00E64ACD">
              <w:rPr>
                <w:rFonts w:ascii="Tahoma" w:hAnsi="Tahoma" w:cs="Tahoma"/>
                <w:sz w:val="20"/>
                <w:szCs w:val="20"/>
                <w:lang w:val="uk-UA"/>
              </w:rPr>
              <w:t xml:space="preserve">позитивної, оригінальної скульптури, що символізує </w:t>
            </w:r>
            <w:r w:rsidR="001671BC">
              <w:rPr>
                <w:rFonts w:ascii="Tahoma" w:hAnsi="Tahoma" w:cs="Tahoma"/>
                <w:sz w:val="20"/>
                <w:szCs w:val="20"/>
                <w:lang w:val="en-US"/>
              </w:rPr>
              <w:t>IT</w:t>
            </w:r>
            <w:proofErr w:type="spellStart"/>
            <w:r w:rsidR="00E64ACD" w:rsidRPr="00E64ACD">
              <w:rPr>
                <w:rFonts w:ascii="Tahoma" w:hAnsi="Tahoma" w:cs="Tahoma"/>
                <w:sz w:val="20"/>
                <w:szCs w:val="20"/>
                <w:lang w:val="uk-UA"/>
              </w:rPr>
              <w:t>-підприємця</w:t>
            </w:r>
            <w:proofErr w:type="spellEnd"/>
            <w:r w:rsidR="0096485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964856" w:rsidRPr="00964856">
              <w:rPr>
                <w:rFonts w:ascii="Tahoma" w:hAnsi="Tahoma" w:cs="Tahoma"/>
                <w:sz w:val="20"/>
                <w:szCs w:val="20"/>
                <w:lang w:val="uk-UA"/>
              </w:rPr>
              <w:t>в м. Мелітополь Запорізької області</w:t>
            </w: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B" w:rsidRPr="00C72B3D" w:rsidRDefault="000B096B" w:rsidP="004E59F0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0B096B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6B" w:rsidRDefault="000B096B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96B" w:rsidRPr="00C72B3D" w:rsidRDefault="000B096B" w:rsidP="00D422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Призначення одного менеджера при роботі з замовником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B" w:rsidRPr="00C72B3D" w:rsidRDefault="000B096B" w:rsidP="004E59F0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0B096B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6B" w:rsidRDefault="000B096B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96B" w:rsidRPr="00C72B3D" w:rsidRDefault="000B096B" w:rsidP="00D422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Умови оплати: безготівкова оплата та можливість оплати після отримання послуг замовником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B" w:rsidRPr="00C72B3D" w:rsidRDefault="000B096B" w:rsidP="004E59F0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0B096B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6B" w:rsidRDefault="000B096B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96B" w:rsidRPr="00C72B3D" w:rsidRDefault="000B096B" w:rsidP="00D422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Інформація щодо вартості послуг (вартість послуг має бути фіксованою, окрім зміни в сторону зменшення на весь термін дії договору)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B" w:rsidRPr="00C72B3D" w:rsidRDefault="000B096B" w:rsidP="004E59F0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Додаток 2</w:t>
            </w:r>
          </w:p>
        </w:tc>
      </w:tr>
      <w:tr w:rsidR="004E59F0" w:rsidRPr="00964856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F0" w:rsidRDefault="004E59F0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9F0" w:rsidRPr="00C72B3D" w:rsidRDefault="004E59F0" w:rsidP="001E06A2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 xml:space="preserve">Юридична особа за законодавством України з досвідом роботи в сфері запитуваних послуг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0" w:rsidRDefault="004E59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72B3D" w:rsidRDefault="004E59F0" w:rsidP="00D42251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Свідоцтво про державну реєстрацію та інформацію щодо засновників юридичної особи (витяг зі статуту із зазначенням засновників компанії)</w:t>
            </w:r>
          </w:p>
        </w:tc>
      </w:tr>
      <w:tr w:rsidR="004E59F0" w:rsidRPr="00964856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F0" w:rsidRDefault="004E59F0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9F0" w:rsidRPr="00C72B3D" w:rsidRDefault="004E59F0" w:rsidP="001E06A2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Досвід роботи в сфері запитуваних послуг, підтверджений документально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0" w:rsidRDefault="004E59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72B3D" w:rsidRDefault="004E59F0" w:rsidP="00D42251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Ліцензії на здійснення відповідного виду діяльності, офіційний лист з переліком корпоративних клієнтів та рекомендаційні листи клієнтів (не менше трьох за останні два роки</w:t>
            </w:r>
          </w:p>
        </w:tc>
      </w:tr>
      <w:tr w:rsidR="004E59F0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F0" w:rsidRDefault="004E59F0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9F0" w:rsidRPr="00C72B3D" w:rsidRDefault="004E59F0" w:rsidP="00D42251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Загальна інформація про учасника тендеру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0" w:rsidRDefault="004E59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72B3D" w:rsidRDefault="004E59F0" w:rsidP="00D42251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Додаток 1</w:t>
            </w:r>
          </w:p>
        </w:tc>
      </w:tr>
    </w:tbl>
    <w:p w:rsidR="000B096B" w:rsidRDefault="000B096B" w:rsidP="000B096B">
      <w:pPr>
        <w:rPr>
          <w:rFonts w:ascii="Tahoma" w:hAnsi="Tahoma" w:cs="Tahoma"/>
          <w:b/>
          <w:sz w:val="22"/>
          <w:szCs w:val="22"/>
          <w:lang w:val="uk-UA"/>
        </w:rPr>
      </w:pPr>
    </w:p>
    <w:p w:rsidR="000B096B" w:rsidRDefault="000B096B" w:rsidP="000B096B">
      <w:pPr>
        <w:rPr>
          <w:rFonts w:ascii="Tahoma" w:hAnsi="Tahoma" w:cs="Tahoma"/>
          <w:b/>
          <w:sz w:val="22"/>
          <w:szCs w:val="22"/>
          <w:lang w:val="uk-UA"/>
        </w:rPr>
      </w:pPr>
    </w:p>
    <w:p w:rsidR="000B096B" w:rsidRDefault="000B096B" w:rsidP="000B096B">
      <w:pPr>
        <w:rPr>
          <w:rFonts w:ascii="Tahoma" w:hAnsi="Tahoma" w:cs="Tahoma"/>
          <w:b/>
          <w:sz w:val="22"/>
          <w:szCs w:val="22"/>
          <w:lang w:val="uk-UA"/>
        </w:rPr>
      </w:pPr>
    </w:p>
    <w:p w:rsidR="000B096B" w:rsidRDefault="000B096B" w:rsidP="000B096B">
      <w:pPr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>Додаткова інформація щодо товарів, робіт та послуг, пропонованих учасником:</w:t>
      </w:r>
    </w:p>
    <w:p w:rsidR="000B096B" w:rsidRDefault="000B096B" w:rsidP="000B096B">
      <w:pPr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Підписанням та поданням цієї тендерної пропозиції [назва учасника] зобов’язується у випадку акцепту цієї пропозиції </w:t>
      </w:r>
      <w:r w:rsidR="001E06A2">
        <w:rPr>
          <w:rFonts w:ascii="Tahoma" w:hAnsi="Tahoma" w:cs="Tahoma"/>
          <w:sz w:val="22"/>
          <w:szCs w:val="22"/>
          <w:lang w:val="uk-UA"/>
        </w:rPr>
        <w:t>Фондом</w:t>
      </w:r>
      <w:r>
        <w:rPr>
          <w:rFonts w:ascii="Tahoma" w:hAnsi="Tahoma" w:cs="Tahoma"/>
          <w:sz w:val="22"/>
          <w:szCs w:val="22"/>
          <w:lang w:val="uk-UA"/>
        </w:rPr>
        <w:t>:</w:t>
      </w:r>
    </w:p>
    <w:p w:rsidR="000B096B" w:rsidRDefault="000B096B" w:rsidP="000B096B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numPr>
          <w:ilvl w:val="0"/>
          <w:numId w:val="7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не вносити жодних змін до цієї тендерної пропозиції та дотримуватись умов цієї тендерної пропозиції протягом періоду дії тендерно</w:t>
      </w:r>
      <w:r w:rsidR="00D52E04">
        <w:rPr>
          <w:rFonts w:ascii="Tahoma" w:hAnsi="Tahoma" w:cs="Tahoma"/>
          <w:sz w:val="22"/>
          <w:szCs w:val="22"/>
          <w:lang w:val="uk-UA"/>
        </w:rPr>
        <w:t>ї пропозиції, який становить –12</w:t>
      </w:r>
      <w:r>
        <w:rPr>
          <w:rFonts w:ascii="Tahoma" w:hAnsi="Tahoma" w:cs="Tahoma"/>
          <w:sz w:val="22"/>
          <w:szCs w:val="22"/>
          <w:lang w:val="uk-UA"/>
        </w:rPr>
        <w:t xml:space="preserve"> місяців з дати підписання договору. Ця тендерна пропозиція може бути прийнята (акцептована) </w:t>
      </w:r>
      <w:r w:rsidR="00F436F4">
        <w:rPr>
          <w:rFonts w:ascii="Tahoma" w:hAnsi="Tahoma" w:cs="Tahoma"/>
          <w:sz w:val="22"/>
          <w:szCs w:val="22"/>
          <w:lang w:val="uk-UA"/>
        </w:rPr>
        <w:t>ф</w:t>
      </w:r>
      <w:r w:rsidR="001E06A2">
        <w:rPr>
          <w:rFonts w:ascii="Tahoma" w:hAnsi="Tahoma" w:cs="Tahoma"/>
          <w:sz w:val="22"/>
          <w:szCs w:val="22"/>
          <w:lang w:val="uk-UA"/>
        </w:rPr>
        <w:t>ондом</w:t>
      </w:r>
      <w:r>
        <w:rPr>
          <w:rFonts w:ascii="Tahoma" w:hAnsi="Tahoma" w:cs="Tahoma"/>
          <w:sz w:val="22"/>
          <w:szCs w:val="22"/>
          <w:lang w:val="uk-UA"/>
        </w:rPr>
        <w:t xml:space="preserve"> в будь-який момент до завершення періоду її дії; </w:t>
      </w:r>
    </w:p>
    <w:p w:rsidR="000B096B" w:rsidRDefault="000B096B" w:rsidP="000B096B">
      <w:pPr>
        <w:numPr>
          <w:ilvl w:val="0"/>
          <w:numId w:val="7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підписати договір поставки/надання послуг протягом 30-и днів з дати прийняття (акцепту) цієї тендерної пропозиції з обов’язковим дотриманням положень проекту такого договору. </w:t>
      </w:r>
    </w:p>
    <w:p w:rsidR="000B096B" w:rsidRDefault="000B096B" w:rsidP="000B096B">
      <w:pPr>
        <w:numPr>
          <w:ilvl w:val="0"/>
          <w:numId w:val="7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поставити необхідний товар / надати вказані вище послуги у відповідності з умовами цієї тендерної пропозиції та проекту договору поставки / надання послуг.</w:t>
      </w:r>
    </w:p>
    <w:p w:rsidR="000B096B" w:rsidRDefault="000B096B" w:rsidP="000B096B">
      <w:pPr>
        <w:numPr>
          <w:ilvl w:val="0"/>
          <w:numId w:val="7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забезпечити повноту та точність виконання цієї тендерної пропозиції за формою, цінами/тарифами та у строки, вказані у цій тендерній пропозиції та Оголошенні.</w:t>
      </w:r>
    </w:p>
    <w:p w:rsidR="000B096B" w:rsidRDefault="000B096B" w:rsidP="000B096B">
      <w:pPr>
        <w:ind w:firstLine="540"/>
        <w:jc w:val="both"/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Підписанням та поданням цієї тендерної пропозиції учасник погоджується з наступним:</w:t>
      </w:r>
    </w:p>
    <w:p w:rsidR="000B096B" w:rsidRDefault="000B096B" w:rsidP="000B096B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учасник ознайомлений з Оголошенням, </w:t>
      </w:r>
      <w:r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яке опубліковано на веб-сайті </w:t>
      </w:r>
      <w:r w:rsidR="00F436F4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ф</w:t>
      </w:r>
      <w:r w:rsidR="001E06A2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онду</w:t>
      </w:r>
      <w:r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Pr="00AD4A77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(</w:t>
      </w:r>
      <w:hyperlink r:id="rId8" w:history="1">
        <w:r w:rsidR="00AD4A77" w:rsidRPr="00AD4A77">
          <w:rPr>
            <w:rStyle w:val="a3"/>
            <w:rFonts w:ascii="Tahoma" w:hAnsi="Tahoma" w:cs="Tahoma"/>
            <w:spacing w:val="-4"/>
            <w:sz w:val="22"/>
            <w:szCs w:val="22"/>
            <w:lang w:val="en-US"/>
          </w:rPr>
          <w:t>www</w:t>
        </w:r>
        <w:r w:rsidR="00AD4A77" w:rsidRPr="00AD4A77">
          <w:rPr>
            <w:rStyle w:val="a3"/>
            <w:rFonts w:ascii="Tahoma" w:hAnsi="Tahoma" w:cs="Tahoma"/>
            <w:spacing w:val="-4"/>
            <w:sz w:val="22"/>
            <w:szCs w:val="22"/>
          </w:rPr>
          <w:t>.</w:t>
        </w:r>
        <w:proofErr w:type="spellStart"/>
        <w:r w:rsidR="00AD4A77" w:rsidRPr="00AD4A77">
          <w:rPr>
            <w:rStyle w:val="a3"/>
            <w:rFonts w:ascii="Tahoma" w:hAnsi="Tahoma" w:cs="Tahoma"/>
            <w:spacing w:val="-4"/>
            <w:sz w:val="22"/>
            <w:szCs w:val="22"/>
            <w:lang w:val="en-US"/>
          </w:rPr>
          <w:t>kondakov</w:t>
        </w:r>
        <w:proofErr w:type="spellEnd"/>
        <w:r w:rsidR="00AD4A77" w:rsidRPr="00AD4A77">
          <w:rPr>
            <w:rStyle w:val="a3"/>
            <w:rFonts w:ascii="Tahoma" w:hAnsi="Tahoma" w:cs="Tahoma"/>
            <w:spacing w:val="-4"/>
            <w:sz w:val="22"/>
            <w:szCs w:val="22"/>
          </w:rPr>
          <w:t>.</w:t>
        </w:r>
        <w:proofErr w:type="spellStart"/>
        <w:r w:rsidR="00AD4A77" w:rsidRPr="00AD4A77">
          <w:rPr>
            <w:rStyle w:val="a3"/>
            <w:rFonts w:ascii="Tahoma" w:hAnsi="Tahoma" w:cs="Tahoma"/>
            <w:spacing w:val="-4"/>
            <w:sz w:val="22"/>
            <w:szCs w:val="22"/>
            <w:lang w:val="en-US"/>
          </w:rPr>
          <w:t>ua</w:t>
        </w:r>
        <w:proofErr w:type="spellEnd"/>
      </w:hyperlink>
      <w:r w:rsidRPr="00AD4A77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);</w:t>
      </w:r>
    </w:p>
    <w:p w:rsidR="000B096B" w:rsidRDefault="001E06A2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Фонд</w:t>
      </w:r>
      <w:r w:rsidR="00B33A7D">
        <w:rPr>
          <w:rFonts w:ascii="Tahoma" w:hAnsi="Tahoma" w:cs="Tahoma"/>
          <w:sz w:val="22"/>
          <w:szCs w:val="22"/>
          <w:lang w:val="uk-UA"/>
        </w:rPr>
        <w:t xml:space="preserve"> не зобов’язаний</w:t>
      </w:r>
      <w:r w:rsidR="000B096B">
        <w:rPr>
          <w:rFonts w:ascii="Tahoma" w:hAnsi="Tahoma" w:cs="Tahoma"/>
          <w:sz w:val="22"/>
          <w:szCs w:val="22"/>
          <w:lang w:val="uk-UA"/>
        </w:rPr>
        <w:t xml:space="preserve"> приймати найкращу за ціною пропозицію чи будь-яку із отриманих пропозицій. До моменту підписання договору про закупівлю </w:t>
      </w:r>
      <w:r>
        <w:rPr>
          <w:rFonts w:ascii="Tahoma" w:hAnsi="Tahoma" w:cs="Tahoma"/>
          <w:sz w:val="22"/>
          <w:szCs w:val="22"/>
          <w:lang w:val="uk-UA"/>
        </w:rPr>
        <w:t xml:space="preserve">Фонд </w:t>
      </w:r>
      <w:r w:rsidR="000B096B">
        <w:rPr>
          <w:rFonts w:ascii="Tahoma" w:hAnsi="Tahoma" w:cs="Tahoma"/>
          <w:sz w:val="22"/>
          <w:szCs w:val="22"/>
          <w:lang w:val="uk-UA"/>
        </w:rPr>
        <w:t xml:space="preserve">не несе жодних </w:t>
      </w:r>
      <w:r w:rsidR="00853157">
        <w:rPr>
          <w:rFonts w:ascii="Tahoma" w:hAnsi="Tahoma" w:cs="Tahoma"/>
          <w:sz w:val="22"/>
          <w:szCs w:val="22"/>
          <w:lang w:val="uk-UA"/>
        </w:rPr>
        <w:t>зобов’язань</w:t>
      </w:r>
      <w:r w:rsidR="000B096B">
        <w:rPr>
          <w:rFonts w:ascii="Tahoma" w:hAnsi="Tahoma" w:cs="Tahoma"/>
          <w:sz w:val="22"/>
          <w:szCs w:val="22"/>
          <w:lang w:val="uk-UA"/>
        </w:rPr>
        <w:t xml:space="preserve"> по відношенню до учасників закупівлі або потенційних учасників закупівлі;</w:t>
      </w:r>
    </w:p>
    <w:p w:rsidR="000B096B" w:rsidRDefault="001E06A2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Фонд</w:t>
      </w:r>
      <w:r w:rsidR="000B096B">
        <w:rPr>
          <w:rFonts w:ascii="Tahoma" w:hAnsi="Tahoma" w:cs="Tahoma"/>
          <w:sz w:val="22"/>
          <w:szCs w:val="22"/>
          <w:lang w:val="uk-UA"/>
        </w:rPr>
        <w:t xml:space="preserve"> залишає за собою право відхилити тендерні пропозиції всіх учасників процедури закупівлі;</w:t>
      </w:r>
    </w:p>
    <w:p w:rsidR="000B096B" w:rsidRDefault="001E06A2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pacing w:val="-2"/>
          <w:sz w:val="22"/>
          <w:lang w:val="uk-UA"/>
        </w:rPr>
        <w:t>Фонд</w:t>
      </w:r>
      <w:r w:rsidR="000B096B">
        <w:rPr>
          <w:rFonts w:ascii="Tahoma" w:hAnsi="Tahoma" w:cs="Tahoma"/>
          <w:spacing w:val="-2"/>
          <w:sz w:val="22"/>
          <w:lang w:val="uk-UA"/>
        </w:rPr>
        <w:t xml:space="preserve"> залишає за собою право в момент визначення переможця тендеру збільшувати або зменшувати на 15% обсяг товарів та послуг, обумовлений у Оголошенні без зміни ціни або інших умов цієї тендерної пропозиції, окрім пропорційного збільшення або зменшення загальної вартості послуг за договором;</w:t>
      </w:r>
    </w:p>
    <w:p w:rsidR="000B096B" w:rsidRDefault="000B096B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дана тендерна пропозиція та Оголошення є невід’ємними частинами відповідного договору на закупівлю товарів/послуг, котрий буде укладений </w:t>
      </w:r>
      <w:r w:rsidR="00F436F4">
        <w:rPr>
          <w:rFonts w:ascii="Tahoma" w:hAnsi="Tahoma" w:cs="Tahoma"/>
          <w:sz w:val="22"/>
          <w:szCs w:val="22"/>
          <w:lang w:val="uk-UA"/>
        </w:rPr>
        <w:t>ф</w:t>
      </w:r>
      <w:r w:rsidR="001E06A2">
        <w:rPr>
          <w:rFonts w:ascii="Tahoma" w:hAnsi="Tahoma" w:cs="Tahoma"/>
          <w:sz w:val="22"/>
          <w:szCs w:val="22"/>
          <w:lang w:val="uk-UA"/>
        </w:rPr>
        <w:t>ондом</w:t>
      </w:r>
      <w:r>
        <w:rPr>
          <w:rFonts w:ascii="Tahoma" w:hAnsi="Tahoma" w:cs="Tahoma"/>
          <w:sz w:val="22"/>
          <w:szCs w:val="22"/>
          <w:lang w:val="uk-UA"/>
        </w:rPr>
        <w:t xml:space="preserve"> з переможцем тендеру;</w:t>
      </w:r>
    </w:p>
    <w:p w:rsidR="000B096B" w:rsidRDefault="000B096B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участь у тендері пов’язаних осіб або ж змова учасників тендеру забороняється. У разі виявлення таких фактів,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</w:t>
      </w:r>
      <w:r w:rsidR="00F436F4">
        <w:rPr>
          <w:rFonts w:ascii="Tahoma" w:hAnsi="Tahoma" w:cs="Tahoma"/>
          <w:sz w:val="22"/>
          <w:szCs w:val="22"/>
          <w:lang w:val="uk-UA"/>
        </w:rPr>
        <w:t>ф</w:t>
      </w:r>
      <w:r w:rsidR="001E06A2">
        <w:rPr>
          <w:rFonts w:ascii="Tahoma" w:hAnsi="Tahoma" w:cs="Tahoma"/>
          <w:sz w:val="22"/>
          <w:szCs w:val="22"/>
          <w:lang w:val="uk-UA"/>
        </w:rPr>
        <w:t>онду</w:t>
      </w:r>
      <w:r>
        <w:rPr>
          <w:rFonts w:ascii="Tahoma" w:hAnsi="Tahoma" w:cs="Tahoma"/>
          <w:sz w:val="22"/>
          <w:szCs w:val="22"/>
          <w:lang w:val="uk-UA"/>
        </w:rPr>
        <w:t>.</w:t>
      </w:r>
    </w:p>
    <w:p w:rsidR="000B096B" w:rsidRDefault="000B096B" w:rsidP="000B096B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Цим ми підтверджуємо нашу юридичну, фінансову та іншу спроможність виконати умови даної тендерної пропозиції та Оголошення, укласти договір на закупівлю товарів/послуг та правдивість всіх відомостей зазначених у цій тендерній пропозиції.</w:t>
      </w:r>
    </w:p>
    <w:p w:rsidR="000B096B" w:rsidRDefault="000B096B" w:rsidP="000B096B">
      <w:pPr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pStyle w:val="1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Уповноважений підписати тендерну пропозицію для та від імені </w:t>
      </w:r>
      <w:r>
        <w:rPr>
          <w:rFonts w:ascii="Tahoma" w:hAnsi="Tahoma" w:cs="Tahoma"/>
          <w:b w:val="0"/>
          <w:sz w:val="22"/>
          <w:szCs w:val="22"/>
        </w:rPr>
        <w:t>[назва юридичної особи]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згідно </w:t>
      </w:r>
      <w:r w:rsidR="00CD0ED4">
        <w:rPr>
          <w:rFonts w:ascii="Tahoma" w:hAnsi="Tahoma" w:cs="Tahoma"/>
          <w:b w:val="0"/>
          <w:sz w:val="22"/>
          <w:szCs w:val="22"/>
        </w:rPr>
        <w:t>[статуту або довіреність</w:t>
      </w:r>
      <w:r>
        <w:rPr>
          <w:rFonts w:ascii="Tahoma" w:hAnsi="Tahoma" w:cs="Tahoma"/>
          <w:b w:val="0"/>
          <w:sz w:val="22"/>
          <w:szCs w:val="22"/>
        </w:rPr>
        <w:t>]</w:t>
      </w:r>
      <w:r>
        <w:rPr>
          <w:rFonts w:ascii="Tahoma" w:hAnsi="Tahoma" w:cs="Tahoma"/>
          <w:sz w:val="22"/>
          <w:szCs w:val="22"/>
        </w:rPr>
        <w:t>:</w:t>
      </w:r>
    </w:p>
    <w:p w:rsidR="000B096B" w:rsidRDefault="000B096B" w:rsidP="000B096B">
      <w:pPr>
        <w:tabs>
          <w:tab w:val="right" w:pos="8640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0B096B" w:rsidRDefault="000B096B" w:rsidP="000B096B">
      <w:pPr>
        <w:tabs>
          <w:tab w:val="right" w:pos="8640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0B096B" w:rsidRDefault="000B096B" w:rsidP="000B096B">
      <w:pPr>
        <w:tabs>
          <w:tab w:val="right" w:pos="8640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uk-UA"/>
        </w:rPr>
        <w:t xml:space="preserve">  </w:t>
      </w:r>
      <w:r>
        <w:rPr>
          <w:rFonts w:ascii="Tahoma" w:hAnsi="Tahoma" w:cs="Tahoma"/>
          <w:sz w:val="22"/>
          <w:szCs w:val="22"/>
          <w:u w:val="single"/>
          <w:lang w:val="uk-UA"/>
        </w:rPr>
        <w:t>____________________________(</w:t>
      </w:r>
      <w:r>
        <w:rPr>
          <w:rFonts w:ascii="Tahoma" w:hAnsi="Tahoma" w:cs="Tahoma"/>
          <w:i/>
          <w:sz w:val="22"/>
          <w:szCs w:val="22"/>
          <w:u w:val="single"/>
          <w:lang w:val="uk-UA"/>
        </w:rPr>
        <w:t>підпис</w:t>
      </w:r>
      <w:r>
        <w:rPr>
          <w:rFonts w:ascii="Tahoma" w:hAnsi="Tahoma" w:cs="Tahoma"/>
          <w:sz w:val="22"/>
          <w:szCs w:val="22"/>
          <w:u w:val="single"/>
          <w:lang w:val="uk-UA"/>
        </w:rPr>
        <w:t>)</w:t>
      </w:r>
      <w:r>
        <w:rPr>
          <w:rFonts w:ascii="Tahoma" w:hAnsi="Tahoma" w:cs="Tahoma"/>
          <w:sz w:val="22"/>
          <w:szCs w:val="22"/>
          <w:lang w:val="uk-UA"/>
        </w:rPr>
        <w:t xml:space="preserve">                        </w:t>
      </w:r>
      <w:r>
        <w:rPr>
          <w:rFonts w:ascii="Tahoma" w:hAnsi="Tahoma" w:cs="Tahoma"/>
          <w:sz w:val="22"/>
          <w:szCs w:val="22"/>
        </w:rPr>
        <w:t>[</w:t>
      </w:r>
      <w:r>
        <w:rPr>
          <w:rFonts w:ascii="Tahoma" w:hAnsi="Tahoma" w:cs="Tahoma"/>
          <w:sz w:val="22"/>
          <w:szCs w:val="22"/>
          <w:lang w:val="uk-UA"/>
        </w:rPr>
        <w:t>Дата</w:t>
      </w:r>
      <w:r>
        <w:rPr>
          <w:rFonts w:ascii="Tahoma" w:hAnsi="Tahoma" w:cs="Tahoma"/>
          <w:sz w:val="22"/>
          <w:szCs w:val="22"/>
        </w:rPr>
        <w:t>]</w:t>
      </w:r>
    </w:p>
    <w:p w:rsidR="000B096B" w:rsidRDefault="000B096B" w:rsidP="000B096B">
      <w:pPr>
        <w:pStyle w:val="1"/>
        <w:jc w:val="left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[</w:t>
      </w:r>
      <w:proofErr w:type="gramStart"/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>ІБ, посада</w:t>
      </w:r>
      <w:r>
        <w:rPr>
          <w:rFonts w:ascii="Tahoma" w:hAnsi="Tahoma" w:cs="Tahoma"/>
          <w:sz w:val="22"/>
          <w:szCs w:val="22"/>
          <w:lang w:val="ru-RU"/>
        </w:rPr>
        <w:t>]</w:t>
      </w:r>
    </w:p>
    <w:p w:rsidR="000B096B" w:rsidRDefault="000B096B" w:rsidP="000B096B">
      <w:pPr>
        <w:rPr>
          <w:rFonts w:ascii="Tahoma" w:hAnsi="Tahoma" w:cs="Tahoma"/>
          <w:b/>
          <w:bCs/>
          <w:iCs/>
          <w:sz w:val="22"/>
          <w:szCs w:val="22"/>
          <w:lang w:val="uk-UA"/>
        </w:rPr>
      </w:pPr>
      <w:r>
        <w:rPr>
          <w:rFonts w:ascii="Tahoma" w:hAnsi="Tahoma" w:cs="Tahoma"/>
          <w:b/>
          <w:bCs/>
          <w:iCs/>
          <w:sz w:val="22"/>
          <w:szCs w:val="22"/>
        </w:rPr>
        <w:t>[</w:t>
      </w:r>
      <w:r>
        <w:rPr>
          <w:rFonts w:ascii="Tahoma" w:hAnsi="Tahoma" w:cs="Tahoma"/>
          <w:b/>
          <w:bCs/>
          <w:iCs/>
          <w:sz w:val="22"/>
          <w:szCs w:val="22"/>
          <w:lang w:val="uk-UA"/>
        </w:rPr>
        <w:t>М.П.</w:t>
      </w:r>
      <w:r>
        <w:rPr>
          <w:rFonts w:ascii="Tahoma" w:hAnsi="Tahoma" w:cs="Tahoma"/>
          <w:b/>
          <w:bCs/>
          <w:iCs/>
          <w:sz w:val="22"/>
          <w:szCs w:val="22"/>
        </w:rPr>
        <w:t>]</w:t>
      </w:r>
    </w:p>
    <w:p w:rsidR="000B096B" w:rsidRDefault="000B096B" w:rsidP="000B096B">
      <w:pPr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>Перелік підтверджуючих документів, які додаються до пропозиції</w:t>
      </w:r>
    </w:p>
    <w:sectPr w:rsidR="000B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E1" w:rsidRDefault="00196CE1" w:rsidP="000B096B">
      <w:r>
        <w:separator/>
      </w:r>
    </w:p>
  </w:endnote>
  <w:endnote w:type="continuationSeparator" w:id="0">
    <w:p w:rsidR="00196CE1" w:rsidRDefault="00196CE1" w:rsidP="000B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E1" w:rsidRDefault="00196CE1" w:rsidP="000B096B">
      <w:r>
        <w:separator/>
      </w:r>
    </w:p>
  </w:footnote>
  <w:footnote w:type="continuationSeparator" w:id="0">
    <w:p w:rsidR="00196CE1" w:rsidRDefault="00196CE1" w:rsidP="000B096B">
      <w:r>
        <w:continuationSeparator/>
      </w:r>
    </w:p>
  </w:footnote>
  <w:footnote w:id="1">
    <w:p w:rsidR="000B096B" w:rsidRDefault="000B096B" w:rsidP="000B096B">
      <w:pPr>
        <w:tabs>
          <w:tab w:val="left" w:pos="540"/>
        </w:tabs>
        <w:suppressAutoHyphens/>
        <w:jc w:val="both"/>
        <w:rPr>
          <w:rFonts w:ascii="Tahoma" w:hAnsi="Tahoma" w:cs="Tahoma"/>
          <w:sz w:val="16"/>
          <w:szCs w:val="16"/>
          <w:lang w:val="uk-UA"/>
        </w:rPr>
      </w:pPr>
      <w:r>
        <w:rPr>
          <w:rStyle w:val="a8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uk-UA"/>
        </w:rPr>
        <w:t xml:space="preserve">За можливістю просимо надавати розгорнуту відповідь. Зокрема, якщо це необхідно, ви можете пояснити обставини чи причини невідповідності або вашої незгоди. </w:t>
      </w:r>
    </w:p>
  </w:footnote>
  <w:footnote w:id="2">
    <w:p w:rsidR="000B096B" w:rsidRDefault="000B096B" w:rsidP="000B096B">
      <w:pPr>
        <w:pStyle w:val="a5"/>
        <w:rPr>
          <w:rFonts w:ascii="Tahoma" w:hAnsi="Tahoma" w:cs="Tahoma"/>
          <w:sz w:val="16"/>
          <w:szCs w:val="16"/>
          <w:lang w:val="uk-UA"/>
        </w:rPr>
      </w:pPr>
      <w:r>
        <w:rPr>
          <w:rStyle w:val="a8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uk-UA"/>
        </w:rPr>
        <w:t xml:space="preserve"> Звертаємо вашу увагу на те, що кожен пункт таблиці, де це необхідно (якщо поле для підтверджуючого документа не містить прикладу такого документу, то </w:t>
      </w:r>
      <w:r w:rsidR="00282676">
        <w:rPr>
          <w:rFonts w:ascii="Tahoma" w:hAnsi="Tahoma" w:cs="Tahoma"/>
          <w:sz w:val="16"/>
          <w:szCs w:val="16"/>
          <w:lang w:val="uk-UA"/>
        </w:rPr>
        <w:t>підтверджуючий</w:t>
      </w:r>
      <w:r>
        <w:rPr>
          <w:rFonts w:ascii="Tahoma" w:hAnsi="Tahoma" w:cs="Tahoma"/>
          <w:sz w:val="16"/>
          <w:szCs w:val="16"/>
          <w:lang w:val="uk-UA"/>
        </w:rPr>
        <w:t xml:space="preserve"> документ для відповідної технічної або кваліфікаційної вимоги не вимагається), має бути підтверджений відповідною документацією (наприклад, копія свідоцтва, договір з третіми особами) та листами щодо відповідності тим чи іншим вимогам. Якщо під час </w:t>
      </w:r>
      <w:r w:rsidR="00282676">
        <w:rPr>
          <w:rFonts w:ascii="Tahoma" w:hAnsi="Tahoma" w:cs="Tahoma"/>
          <w:sz w:val="16"/>
          <w:szCs w:val="16"/>
          <w:lang w:val="uk-UA"/>
        </w:rPr>
        <w:t>перекваліфікації</w:t>
      </w:r>
      <w:r>
        <w:rPr>
          <w:rFonts w:ascii="Tahoma" w:hAnsi="Tahoma" w:cs="Tahoma"/>
          <w:sz w:val="16"/>
          <w:szCs w:val="16"/>
          <w:lang w:val="uk-UA"/>
        </w:rPr>
        <w:t xml:space="preserve"> учасників надавались відповідні підтверджуючі документи, то повторне їх подання не потрібне.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4ED"/>
    <w:multiLevelType w:val="hybridMultilevel"/>
    <w:tmpl w:val="F94C921A"/>
    <w:lvl w:ilvl="0" w:tplc="E65AA8DE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76BE5"/>
    <w:multiLevelType w:val="hybridMultilevel"/>
    <w:tmpl w:val="11E007F0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226E1217"/>
    <w:multiLevelType w:val="hybridMultilevel"/>
    <w:tmpl w:val="3FDA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B6BD5"/>
    <w:multiLevelType w:val="hybridMultilevel"/>
    <w:tmpl w:val="4AA883A0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B7F11EF"/>
    <w:multiLevelType w:val="hybridMultilevel"/>
    <w:tmpl w:val="63401D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EB54697"/>
    <w:multiLevelType w:val="hybridMultilevel"/>
    <w:tmpl w:val="67222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64DFD"/>
    <w:multiLevelType w:val="hybridMultilevel"/>
    <w:tmpl w:val="C9CE7DF6"/>
    <w:lvl w:ilvl="0" w:tplc="9C6A17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A6EA2"/>
    <w:multiLevelType w:val="hybridMultilevel"/>
    <w:tmpl w:val="D6A045FA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6B"/>
    <w:rsid w:val="00022276"/>
    <w:rsid w:val="00041941"/>
    <w:rsid w:val="000B096B"/>
    <w:rsid w:val="001671BC"/>
    <w:rsid w:val="00196CE1"/>
    <w:rsid w:val="001D4841"/>
    <w:rsid w:val="001E06A2"/>
    <w:rsid w:val="002567DC"/>
    <w:rsid w:val="00282676"/>
    <w:rsid w:val="0028652F"/>
    <w:rsid w:val="0030329F"/>
    <w:rsid w:val="00315C2E"/>
    <w:rsid w:val="003834AD"/>
    <w:rsid w:val="003D0A9F"/>
    <w:rsid w:val="00453B29"/>
    <w:rsid w:val="004571AB"/>
    <w:rsid w:val="00497E72"/>
    <w:rsid w:val="004C195F"/>
    <w:rsid w:val="004E59F0"/>
    <w:rsid w:val="0051400D"/>
    <w:rsid w:val="00751231"/>
    <w:rsid w:val="0079511E"/>
    <w:rsid w:val="00853157"/>
    <w:rsid w:val="0088559D"/>
    <w:rsid w:val="008855FE"/>
    <w:rsid w:val="00964856"/>
    <w:rsid w:val="00991B77"/>
    <w:rsid w:val="009E0D90"/>
    <w:rsid w:val="00A7241C"/>
    <w:rsid w:val="00AB7A13"/>
    <w:rsid w:val="00AC419B"/>
    <w:rsid w:val="00AD4A77"/>
    <w:rsid w:val="00B33A7D"/>
    <w:rsid w:val="00C85D29"/>
    <w:rsid w:val="00CB543A"/>
    <w:rsid w:val="00CD0ED4"/>
    <w:rsid w:val="00CF353E"/>
    <w:rsid w:val="00D52E04"/>
    <w:rsid w:val="00E64ACD"/>
    <w:rsid w:val="00F22720"/>
    <w:rsid w:val="00F436F4"/>
    <w:rsid w:val="00FA07AD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96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96B"/>
    <w:rPr>
      <w:rFonts w:ascii="Times New Roman" w:eastAsia="Times New Roman" w:hAnsi="Times New Roman" w:cs="Times New Roman"/>
      <w:b/>
      <w:bCs/>
      <w:iCs/>
      <w:sz w:val="18"/>
      <w:szCs w:val="24"/>
      <w:lang w:val="uk-UA" w:eastAsia="ru-RU"/>
    </w:rPr>
  </w:style>
  <w:style w:type="character" w:styleId="a3">
    <w:name w:val="Hyperlink"/>
    <w:uiPriority w:val="99"/>
    <w:unhideWhenUsed/>
    <w:rsid w:val="000B096B"/>
    <w:rPr>
      <w:color w:val="0000FF"/>
      <w:u w:val="single"/>
    </w:rPr>
  </w:style>
  <w:style w:type="paragraph" w:styleId="a4">
    <w:name w:val="Normal (Web)"/>
    <w:basedOn w:val="a"/>
    <w:unhideWhenUsed/>
    <w:rsid w:val="000B09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footnote text"/>
    <w:basedOn w:val="a"/>
    <w:link w:val="a6"/>
    <w:semiHidden/>
    <w:unhideWhenUsed/>
    <w:rsid w:val="000B096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B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B09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0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B096B"/>
    <w:pPr>
      <w:ind w:left="720"/>
      <w:contextualSpacing/>
    </w:pPr>
  </w:style>
  <w:style w:type="character" w:styleId="a8">
    <w:name w:val="footnote reference"/>
    <w:semiHidden/>
    <w:unhideWhenUsed/>
    <w:rsid w:val="000B096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5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5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96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96B"/>
    <w:rPr>
      <w:rFonts w:ascii="Times New Roman" w:eastAsia="Times New Roman" w:hAnsi="Times New Roman" w:cs="Times New Roman"/>
      <w:b/>
      <w:bCs/>
      <w:iCs/>
      <w:sz w:val="18"/>
      <w:szCs w:val="24"/>
      <w:lang w:val="uk-UA" w:eastAsia="ru-RU"/>
    </w:rPr>
  </w:style>
  <w:style w:type="character" w:styleId="a3">
    <w:name w:val="Hyperlink"/>
    <w:uiPriority w:val="99"/>
    <w:unhideWhenUsed/>
    <w:rsid w:val="000B096B"/>
    <w:rPr>
      <w:color w:val="0000FF"/>
      <w:u w:val="single"/>
    </w:rPr>
  </w:style>
  <w:style w:type="paragraph" w:styleId="a4">
    <w:name w:val="Normal (Web)"/>
    <w:basedOn w:val="a"/>
    <w:unhideWhenUsed/>
    <w:rsid w:val="000B09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footnote text"/>
    <w:basedOn w:val="a"/>
    <w:link w:val="a6"/>
    <w:semiHidden/>
    <w:unhideWhenUsed/>
    <w:rsid w:val="000B096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B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B09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0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B096B"/>
    <w:pPr>
      <w:ind w:left="720"/>
      <w:contextualSpacing/>
    </w:pPr>
  </w:style>
  <w:style w:type="character" w:styleId="a8">
    <w:name w:val="footnote reference"/>
    <w:semiHidden/>
    <w:unhideWhenUsed/>
    <w:rsid w:val="000B096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5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dak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3558</Words>
  <Characters>2029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Митринюк Анатолий</dc:creator>
  <cp:lastModifiedBy>user</cp:lastModifiedBy>
  <cp:revision>26</cp:revision>
  <cp:lastPrinted>2012-10-15T12:39:00Z</cp:lastPrinted>
  <dcterms:created xsi:type="dcterms:W3CDTF">2012-10-12T09:38:00Z</dcterms:created>
  <dcterms:modified xsi:type="dcterms:W3CDTF">2014-05-13T11:56:00Z</dcterms:modified>
</cp:coreProperties>
</file>